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90" w:rsidRDefault="00F60690" w:rsidP="00791634">
      <w:pPr>
        <w:ind w:left="1361" w:right="1361"/>
      </w:pPr>
    </w:p>
    <w:p w:rsidR="00846C87" w:rsidRPr="00864572" w:rsidRDefault="00846C87" w:rsidP="00846C87">
      <w:pPr>
        <w:jc w:val="center"/>
        <w:rPr>
          <w:rFonts w:eastAsia="Times New Roman" w:cstheme="minorHAnsi"/>
          <w:b/>
          <w:bCs/>
          <w:sz w:val="32"/>
          <w:szCs w:val="20"/>
          <w:lang w:eastAsia="it-IT"/>
        </w:rPr>
      </w:pPr>
      <w:r>
        <w:rPr>
          <w:rFonts w:eastAsia="Times New Roman" w:cstheme="minorHAnsi"/>
          <w:b/>
          <w:bCs/>
          <w:sz w:val="32"/>
          <w:szCs w:val="20"/>
          <w:lang w:eastAsia="it-IT"/>
        </w:rPr>
        <w:t>MODULO DI CONSEGNA DI DISPOSITIVI DI PROTEZIONE INDIVIDUALE (DPI)</w:t>
      </w:r>
    </w:p>
    <w:p w:rsidR="00846C87" w:rsidRDefault="00846C87" w:rsidP="00791634">
      <w:pPr>
        <w:ind w:left="1361" w:right="1361"/>
      </w:pPr>
      <w:bookmarkStart w:id="0" w:name="_GoBack"/>
      <w:bookmarkEnd w:id="0"/>
    </w:p>
    <w:tbl>
      <w:tblPr>
        <w:tblW w:w="0" w:type="auto"/>
        <w:jc w:val="center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4120"/>
        <w:gridCol w:w="4140"/>
      </w:tblGrid>
      <w:tr w:rsidR="00846C87" w:rsidRPr="00791634" w:rsidTr="00846C87">
        <w:trPr>
          <w:jc w:val="center"/>
        </w:trPr>
        <w:tc>
          <w:tcPr>
            <w:tcW w:w="4120" w:type="dxa"/>
            <w:shd w:val="clear" w:color="auto" w:fill="auto"/>
          </w:tcPr>
          <w:p w:rsidR="00846C87" w:rsidRPr="008F11FC" w:rsidRDefault="00846C87" w:rsidP="00F66F79">
            <w:pPr>
              <w:ind w:right="1361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46C87" w:rsidRPr="00791634" w:rsidRDefault="00846C87" w:rsidP="00F66F79">
            <w:pPr>
              <w:ind w:right="1361"/>
              <w:jc w:val="right"/>
              <w:rPr>
                <w:sz w:val="20"/>
                <w:szCs w:val="20"/>
              </w:rPr>
            </w:pPr>
            <w:r w:rsidRPr="00791634">
              <w:rPr>
                <w:sz w:val="20"/>
                <w:szCs w:val="20"/>
              </w:rPr>
              <w:t>Parma, ……………………………..</w:t>
            </w:r>
          </w:p>
        </w:tc>
      </w:tr>
      <w:tr w:rsidR="00846C87" w:rsidRPr="00791634" w:rsidTr="00846C87">
        <w:trPr>
          <w:jc w:val="center"/>
        </w:trPr>
        <w:tc>
          <w:tcPr>
            <w:tcW w:w="4120" w:type="dxa"/>
            <w:shd w:val="clear" w:color="auto" w:fill="auto"/>
          </w:tcPr>
          <w:p w:rsidR="00846C87" w:rsidRPr="00791634" w:rsidRDefault="00846C87" w:rsidP="00F66F79">
            <w:pPr>
              <w:ind w:right="1361"/>
              <w:rPr>
                <w:sz w:val="20"/>
                <w:szCs w:val="20"/>
              </w:rPr>
            </w:pPr>
          </w:p>
          <w:p w:rsidR="00846C87" w:rsidRPr="00791634" w:rsidRDefault="00846C87" w:rsidP="00F66F79">
            <w:pPr>
              <w:ind w:right="1361"/>
              <w:rPr>
                <w:sz w:val="20"/>
                <w:szCs w:val="20"/>
              </w:rPr>
            </w:pPr>
          </w:p>
          <w:p w:rsidR="00846C87" w:rsidRPr="00791634" w:rsidRDefault="00846C87" w:rsidP="00F66F79">
            <w:pPr>
              <w:ind w:right="1361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46C87" w:rsidRPr="00791634" w:rsidRDefault="00846C87" w:rsidP="00F66F79">
            <w:pPr>
              <w:ind w:right="1361"/>
              <w:jc w:val="right"/>
              <w:rPr>
                <w:sz w:val="20"/>
                <w:szCs w:val="20"/>
              </w:rPr>
            </w:pPr>
          </w:p>
        </w:tc>
      </w:tr>
      <w:tr w:rsidR="00846C87" w:rsidRPr="00791634" w:rsidTr="00846C87">
        <w:trPr>
          <w:trHeight w:val="596"/>
          <w:jc w:val="center"/>
        </w:trPr>
        <w:tc>
          <w:tcPr>
            <w:tcW w:w="8260" w:type="dxa"/>
            <w:gridSpan w:val="2"/>
            <w:shd w:val="clear" w:color="auto" w:fill="auto"/>
          </w:tcPr>
          <w:p w:rsidR="00846C87" w:rsidRDefault="00846C87" w:rsidP="00F66F79">
            <w:pPr>
              <w:ind w:right="1361"/>
              <w:rPr>
                <w:sz w:val="20"/>
                <w:szCs w:val="20"/>
              </w:rPr>
            </w:pPr>
            <w:r w:rsidRPr="00791634">
              <w:rPr>
                <w:sz w:val="20"/>
                <w:szCs w:val="20"/>
              </w:rPr>
              <w:t xml:space="preserve">Oggetto: Consegna Dispositivi di Protezione Individuale </w:t>
            </w:r>
            <w:r>
              <w:rPr>
                <w:sz w:val="20"/>
                <w:szCs w:val="20"/>
              </w:rPr>
              <w:t>–</w:t>
            </w:r>
            <w:r w:rsidRPr="00791634">
              <w:rPr>
                <w:sz w:val="20"/>
                <w:szCs w:val="20"/>
              </w:rPr>
              <w:t xml:space="preserve"> DPI</w:t>
            </w:r>
          </w:p>
          <w:p w:rsidR="00846C87" w:rsidRDefault="00846C87" w:rsidP="00F66F79">
            <w:pPr>
              <w:ind w:right="1361"/>
              <w:rPr>
                <w:sz w:val="20"/>
                <w:szCs w:val="20"/>
              </w:rPr>
            </w:pPr>
          </w:p>
          <w:p w:rsidR="00846C87" w:rsidRPr="00791634" w:rsidRDefault="00846C87" w:rsidP="00F66F79">
            <w:pPr>
              <w:ind w:right="1361"/>
              <w:rPr>
                <w:sz w:val="20"/>
                <w:szCs w:val="20"/>
              </w:rPr>
            </w:pPr>
          </w:p>
        </w:tc>
      </w:tr>
      <w:tr w:rsidR="00846C87" w:rsidRPr="00791634" w:rsidTr="00846C87">
        <w:trPr>
          <w:trHeight w:val="1808"/>
          <w:jc w:val="center"/>
        </w:trPr>
        <w:tc>
          <w:tcPr>
            <w:tcW w:w="8260" w:type="dxa"/>
            <w:gridSpan w:val="2"/>
            <w:shd w:val="clear" w:color="auto" w:fill="auto"/>
          </w:tcPr>
          <w:p w:rsidR="00846C87" w:rsidRPr="00791634" w:rsidRDefault="00846C87" w:rsidP="00F66F79">
            <w:pPr>
              <w:ind w:right="49"/>
              <w:jc w:val="both"/>
              <w:rPr>
                <w:sz w:val="20"/>
                <w:szCs w:val="20"/>
              </w:rPr>
            </w:pPr>
            <w:r w:rsidRPr="00791634">
              <w:rPr>
                <w:sz w:val="20"/>
                <w:szCs w:val="20"/>
              </w:rPr>
              <w:t>Il sottoscritto ………………………</w:t>
            </w:r>
            <w:proofErr w:type="gramStart"/>
            <w:r w:rsidRPr="00791634">
              <w:rPr>
                <w:sz w:val="20"/>
                <w:szCs w:val="20"/>
              </w:rPr>
              <w:t>…….</w:t>
            </w:r>
            <w:proofErr w:type="gramEnd"/>
            <w:r w:rsidRPr="00791634">
              <w:rPr>
                <w:sz w:val="20"/>
                <w:szCs w:val="20"/>
              </w:rPr>
              <w:t>. in qualità di ………………………</w:t>
            </w:r>
            <w:proofErr w:type="gramStart"/>
            <w:r w:rsidRPr="00791634">
              <w:rPr>
                <w:sz w:val="20"/>
                <w:szCs w:val="20"/>
              </w:rPr>
              <w:t>…….</w:t>
            </w:r>
            <w:proofErr w:type="gramEnd"/>
            <w:r w:rsidRPr="00791634">
              <w:rPr>
                <w:sz w:val="20"/>
                <w:szCs w:val="20"/>
              </w:rPr>
              <w:t>., ha consegnato in data odierna alle persone sotto riportate i seguenti DPI:</w:t>
            </w:r>
          </w:p>
          <w:p w:rsidR="00846C87" w:rsidRPr="00791634" w:rsidRDefault="00846C87" w:rsidP="00F66F79">
            <w:pPr>
              <w:ind w:right="1361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8"/>
              <w:gridCol w:w="2126"/>
              <w:gridCol w:w="1872"/>
              <w:gridCol w:w="1744"/>
            </w:tblGrid>
            <w:tr w:rsidR="00846C87" w:rsidRPr="00E934FF" w:rsidTr="00F66F79">
              <w:tc>
                <w:tcPr>
                  <w:tcW w:w="2178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31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934FF">
                    <w:rPr>
                      <w:b/>
                      <w:sz w:val="20"/>
                      <w:szCs w:val="20"/>
                    </w:rPr>
                    <w:t>NOMINATIVO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9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934FF">
                    <w:rPr>
                      <w:b/>
                      <w:sz w:val="20"/>
                      <w:szCs w:val="20"/>
                    </w:rPr>
                    <w:t>STRUTTURA DI AFFERENZA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79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TIPOLOGIA DPI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</w:tcPr>
                <w:p w:rsidR="00846C87" w:rsidRDefault="00846C87" w:rsidP="00F66F79">
                  <w:pPr>
                    <w:ind w:right="-3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934FF">
                    <w:rPr>
                      <w:b/>
                      <w:sz w:val="20"/>
                      <w:szCs w:val="20"/>
                    </w:rPr>
                    <w:t>FIRMA</w:t>
                  </w:r>
                </w:p>
                <w:p w:rsidR="00846C87" w:rsidRPr="00E934FF" w:rsidRDefault="00846C87" w:rsidP="00F66F79">
                  <w:pPr>
                    <w:ind w:right="-36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(per accettazione)</w:t>
                  </w:r>
                </w:p>
              </w:tc>
            </w:tr>
            <w:tr w:rsidR="00846C87" w:rsidRPr="00E934FF" w:rsidTr="00F66F79">
              <w:trPr>
                <w:trHeight w:val="680"/>
              </w:trPr>
              <w:tc>
                <w:tcPr>
                  <w:tcW w:w="2178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315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79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3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46C87" w:rsidRPr="00E934FF" w:rsidTr="00F66F79">
              <w:trPr>
                <w:trHeight w:val="680"/>
              </w:trPr>
              <w:tc>
                <w:tcPr>
                  <w:tcW w:w="2178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315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79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3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46C87" w:rsidRPr="00E934FF" w:rsidTr="00F66F79">
              <w:trPr>
                <w:trHeight w:val="680"/>
              </w:trPr>
              <w:tc>
                <w:tcPr>
                  <w:tcW w:w="2178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315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79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3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46C87" w:rsidRPr="00E934FF" w:rsidTr="00F66F79">
              <w:trPr>
                <w:trHeight w:val="680"/>
              </w:trPr>
              <w:tc>
                <w:tcPr>
                  <w:tcW w:w="2178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315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79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3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46C87" w:rsidRPr="00E934FF" w:rsidTr="00F66F79">
              <w:trPr>
                <w:trHeight w:val="680"/>
              </w:trPr>
              <w:tc>
                <w:tcPr>
                  <w:tcW w:w="2178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315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79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3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46C87" w:rsidRPr="00E934FF" w:rsidTr="00F66F79">
              <w:trPr>
                <w:trHeight w:val="680"/>
              </w:trPr>
              <w:tc>
                <w:tcPr>
                  <w:tcW w:w="2178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315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79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3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846C87" w:rsidRPr="00E934FF" w:rsidTr="00F66F79">
              <w:trPr>
                <w:trHeight w:val="680"/>
              </w:trPr>
              <w:tc>
                <w:tcPr>
                  <w:tcW w:w="2178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315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9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79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  <w:shd w:val="clear" w:color="auto" w:fill="auto"/>
                  <w:vAlign w:val="center"/>
                </w:tcPr>
                <w:p w:rsidR="00846C87" w:rsidRPr="00E934FF" w:rsidRDefault="00846C87" w:rsidP="00F66F79">
                  <w:pPr>
                    <w:ind w:right="-36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46C87" w:rsidRPr="00791634" w:rsidRDefault="00846C87" w:rsidP="00F66F79">
            <w:pPr>
              <w:ind w:right="1361"/>
              <w:jc w:val="both"/>
              <w:rPr>
                <w:sz w:val="20"/>
                <w:szCs w:val="20"/>
              </w:rPr>
            </w:pPr>
          </w:p>
        </w:tc>
      </w:tr>
      <w:tr w:rsidR="00846C87" w:rsidRPr="00791634" w:rsidTr="00846C87">
        <w:trPr>
          <w:jc w:val="center"/>
        </w:trPr>
        <w:tc>
          <w:tcPr>
            <w:tcW w:w="4120" w:type="dxa"/>
            <w:shd w:val="clear" w:color="auto" w:fill="auto"/>
          </w:tcPr>
          <w:p w:rsidR="00846C87" w:rsidRPr="00791634" w:rsidRDefault="00846C87" w:rsidP="00F66F79">
            <w:pPr>
              <w:ind w:right="1361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46C87" w:rsidRPr="00791634" w:rsidRDefault="00846C87" w:rsidP="00F66F79">
            <w:pPr>
              <w:ind w:right="1361"/>
              <w:jc w:val="center"/>
              <w:rPr>
                <w:sz w:val="20"/>
                <w:szCs w:val="20"/>
              </w:rPr>
            </w:pPr>
          </w:p>
        </w:tc>
      </w:tr>
      <w:tr w:rsidR="00846C87" w:rsidRPr="00791634" w:rsidTr="00846C87">
        <w:trPr>
          <w:jc w:val="center"/>
        </w:trPr>
        <w:tc>
          <w:tcPr>
            <w:tcW w:w="8260" w:type="dxa"/>
            <w:gridSpan w:val="2"/>
            <w:shd w:val="clear" w:color="auto" w:fill="auto"/>
          </w:tcPr>
          <w:p w:rsidR="00846C87" w:rsidRDefault="00846C87" w:rsidP="00F66F79">
            <w:pPr>
              <w:ind w:right="49"/>
              <w:jc w:val="both"/>
              <w:rPr>
                <w:sz w:val="20"/>
                <w:szCs w:val="20"/>
              </w:rPr>
            </w:pPr>
            <w:r w:rsidRPr="00791634">
              <w:rPr>
                <w:sz w:val="20"/>
                <w:szCs w:val="20"/>
              </w:rPr>
              <w:t>Il sottoscritto ha provveduto a formare ed informare</w:t>
            </w:r>
            <w:r>
              <w:rPr>
                <w:sz w:val="20"/>
                <w:szCs w:val="20"/>
              </w:rPr>
              <w:t>, nonché ad addestrare ove necessario,</w:t>
            </w:r>
            <w:r w:rsidRPr="00791634">
              <w:rPr>
                <w:sz w:val="20"/>
                <w:szCs w:val="20"/>
              </w:rPr>
              <w:t xml:space="preserve"> il lavoratore relativamente al corretto utilizzo dei dispositivi di cui all’elenco precedente, anche con riferimento alla conservazione, smaltimento ed ai rischi specifici per i quali i dispositivi consegnati costituiscono idonea protezione.</w:t>
            </w:r>
          </w:p>
          <w:p w:rsidR="00846C87" w:rsidRPr="00791634" w:rsidRDefault="00846C87" w:rsidP="00F66F79">
            <w:pPr>
              <w:ind w:right="49"/>
              <w:jc w:val="both"/>
              <w:rPr>
                <w:sz w:val="20"/>
                <w:szCs w:val="20"/>
              </w:rPr>
            </w:pPr>
          </w:p>
        </w:tc>
      </w:tr>
      <w:tr w:rsidR="00846C87" w:rsidRPr="00791634" w:rsidTr="00846C87">
        <w:trPr>
          <w:jc w:val="center"/>
        </w:trPr>
        <w:tc>
          <w:tcPr>
            <w:tcW w:w="8260" w:type="dxa"/>
            <w:gridSpan w:val="2"/>
            <w:shd w:val="clear" w:color="auto" w:fill="auto"/>
          </w:tcPr>
          <w:p w:rsidR="00846C87" w:rsidRPr="00791634" w:rsidRDefault="00846C87" w:rsidP="00F66F79">
            <w:pPr>
              <w:ind w:right="49"/>
              <w:jc w:val="both"/>
              <w:rPr>
                <w:sz w:val="20"/>
                <w:szCs w:val="20"/>
              </w:rPr>
            </w:pPr>
          </w:p>
        </w:tc>
      </w:tr>
      <w:tr w:rsidR="00846C87" w:rsidRPr="00791634" w:rsidTr="00846C87">
        <w:trPr>
          <w:jc w:val="center"/>
        </w:trPr>
        <w:tc>
          <w:tcPr>
            <w:tcW w:w="4120" w:type="dxa"/>
            <w:shd w:val="clear" w:color="auto" w:fill="auto"/>
          </w:tcPr>
          <w:p w:rsidR="00846C87" w:rsidRPr="00791634" w:rsidRDefault="00846C87" w:rsidP="00F66F79">
            <w:pPr>
              <w:ind w:right="1361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46C87" w:rsidRPr="00791634" w:rsidRDefault="00846C87" w:rsidP="00F66F79">
            <w:pPr>
              <w:ind w:right="49" w:firstLine="48"/>
              <w:jc w:val="center"/>
              <w:rPr>
                <w:sz w:val="20"/>
                <w:szCs w:val="20"/>
              </w:rPr>
            </w:pPr>
            <w:r w:rsidRPr="00791634">
              <w:rPr>
                <w:sz w:val="20"/>
                <w:szCs w:val="20"/>
              </w:rPr>
              <w:t>Firma</w:t>
            </w:r>
          </w:p>
        </w:tc>
      </w:tr>
      <w:tr w:rsidR="00846C87" w:rsidRPr="008F11FC" w:rsidTr="00846C87">
        <w:trPr>
          <w:jc w:val="center"/>
        </w:trPr>
        <w:tc>
          <w:tcPr>
            <w:tcW w:w="4120" w:type="dxa"/>
            <w:shd w:val="clear" w:color="auto" w:fill="auto"/>
          </w:tcPr>
          <w:p w:rsidR="00846C87" w:rsidRPr="00791634" w:rsidRDefault="00846C87" w:rsidP="00F66F79">
            <w:pPr>
              <w:ind w:right="1361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846C87" w:rsidRPr="00791634" w:rsidRDefault="00846C87" w:rsidP="00F66F79">
            <w:pPr>
              <w:ind w:right="1361"/>
              <w:jc w:val="right"/>
              <w:rPr>
                <w:sz w:val="20"/>
                <w:szCs w:val="20"/>
              </w:rPr>
            </w:pPr>
          </w:p>
          <w:p w:rsidR="00846C87" w:rsidRPr="00791634" w:rsidRDefault="00846C87" w:rsidP="00F66F79">
            <w:pPr>
              <w:ind w:right="1361"/>
              <w:jc w:val="right"/>
              <w:rPr>
                <w:sz w:val="20"/>
                <w:szCs w:val="20"/>
              </w:rPr>
            </w:pPr>
          </w:p>
          <w:p w:rsidR="00846C87" w:rsidRPr="008F11FC" w:rsidRDefault="00846C87" w:rsidP="00F66F79">
            <w:pPr>
              <w:ind w:right="49"/>
              <w:jc w:val="center"/>
              <w:rPr>
                <w:sz w:val="20"/>
                <w:szCs w:val="20"/>
              </w:rPr>
            </w:pPr>
            <w:r w:rsidRPr="00791634">
              <w:rPr>
                <w:sz w:val="20"/>
                <w:szCs w:val="20"/>
              </w:rPr>
              <w:t>………………………………………..……..</w:t>
            </w:r>
          </w:p>
        </w:tc>
      </w:tr>
    </w:tbl>
    <w:p w:rsidR="00846C87" w:rsidRDefault="00846C87" w:rsidP="00791634">
      <w:pPr>
        <w:ind w:left="1361" w:right="1361"/>
      </w:pPr>
    </w:p>
    <w:sectPr w:rsidR="00846C87" w:rsidSect="00C9001E">
      <w:headerReference w:type="default" r:id="rId7"/>
      <w:footerReference w:type="default" r:id="rId8"/>
      <w:pgSz w:w="11900" w:h="16840" w:code="9"/>
      <w:pgMar w:top="1560" w:right="1361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4FF" w:rsidRDefault="00E934FF" w:rsidP="0036540B">
      <w:r>
        <w:separator/>
      </w:r>
    </w:p>
  </w:endnote>
  <w:endnote w:type="continuationSeparator" w:id="0">
    <w:p w:rsidR="00E934FF" w:rsidRDefault="00E934FF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0B" w:rsidRDefault="004C78E5" w:rsidP="00E62AEA">
    <w:pPr>
      <w:pStyle w:val="Pidipagina"/>
      <w:jc w:val="center"/>
    </w:pPr>
    <w:r w:rsidRPr="003D7AC6">
      <w:rPr>
        <w:noProof/>
        <w:lang w:eastAsia="it-IT"/>
      </w:rPr>
      <w:drawing>
        <wp:inline distT="0" distB="0" distL="0" distR="0">
          <wp:extent cx="1433830" cy="467995"/>
          <wp:effectExtent l="0" t="0" r="0" b="8255"/>
          <wp:docPr id="22" name="Immagine 22" descr="/Users/nic/Documents/unipr/template/carte intestate/piè di pag_c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/Users/nic/Documents/unipr/template/carte intestate/piè di pag_c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4FF" w:rsidRDefault="00E934FF" w:rsidP="0036540B">
      <w:r>
        <w:separator/>
      </w:r>
    </w:p>
  </w:footnote>
  <w:footnote w:type="continuationSeparator" w:id="0">
    <w:p w:rsidR="00E934FF" w:rsidRDefault="00E934FF" w:rsidP="0036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01E" w:rsidRPr="009670F7" w:rsidRDefault="00C9001E" w:rsidP="00C9001E">
    <w:pPr>
      <w:pStyle w:val="Intestazione"/>
      <w:rPr>
        <w:sz w:val="18"/>
      </w:rPr>
    </w:pPr>
    <w:r>
      <w:rPr>
        <w:sz w:val="18"/>
      </w:rPr>
      <w:t xml:space="preserve">SG-01-01 Allegato 1 </w:t>
    </w:r>
    <w:r w:rsidR="00846C87">
      <w:rPr>
        <w:sz w:val="18"/>
      </w:rPr>
      <w:t>-</w:t>
    </w:r>
    <w:r>
      <w:rPr>
        <w:sz w:val="18"/>
      </w:rPr>
      <w:t xml:space="preserve"> Modulo di consegna DPI</w:t>
    </w:r>
    <w:r w:rsidRPr="009670F7">
      <w:rPr>
        <w:sz w:val="18"/>
      </w:rPr>
      <w:tab/>
    </w:r>
    <w:r w:rsidRPr="009670F7">
      <w:rPr>
        <w:sz w:val="18"/>
      </w:rPr>
      <w:tab/>
      <w:t>Sistema di Gestione UniPR per la Sicurezza sul Lavoro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B160C"/>
    <w:multiLevelType w:val="hybridMultilevel"/>
    <w:tmpl w:val="225451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0B"/>
    <w:rsid w:val="0002006A"/>
    <w:rsid w:val="00026FE6"/>
    <w:rsid w:val="00056057"/>
    <w:rsid w:val="000C1D11"/>
    <w:rsid w:val="00104CC1"/>
    <w:rsid w:val="001E78CC"/>
    <w:rsid w:val="00250070"/>
    <w:rsid w:val="002B59AD"/>
    <w:rsid w:val="002D04F7"/>
    <w:rsid w:val="002D77DB"/>
    <w:rsid w:val="0036540B"/>
    <w:rsid w:val="003E4C82"/>
    <w:rsid w:val="003F3F78"/>
    <w:rsid w:val="00426835"/>
    <w:rsid w:val="0049364A"/>
    <w:rsid w:val="004B1E68"/>
    <w:rsid w:val="004C78E5"/>
    <w:rsid w:val="005101B9"/>
    <w:rsid w:val="00750781"/>
    <w:rsid w:val="00760B6E"/>
    <w:rsid w:val="00791634"/>
    <w:rsid w:val="00846C87"/>
    <w:rsid w:val="008F11FC"/>
    <w:rsid w:val="009032C0"/>
    <w:rsid w:val="00C51D75"/>
    <w:rsid w:val="00C70EB0"/>
    <w:rsid w:val="00C9001E"/>
    <w:rsid w:val="00CB6104"/>
    <w:rsid w:val="00D02583"/>
    <w:rsid w:val="00DB1C98"/>
    <w:rsid w:val="00DB266E"/>
    <w:rsid w:val="00DD32F6"/>
    <w:rsid w:val="00E049CB"/>
    <w:rsid w:val="00E62AEA"/>
    <w:rsid w:val="00E934FF"/>
    <w:rsid w:val="00F0165C"/>
    <w:rsid w:val="00F17E9F"/>
    <w:rsid w:val="00F3643E"/>
    <w:rsid w:val="00F60690"/>
    <w:rsid w:val="00F63A90"/>
    <w:rsid w:val="00F875D2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AB65B52"/>
  <w15:chartTrackingRefBased/>
  <w15:docId w15:val="{0754D085-893A-4B06-B6CB-CAB0D1A1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table" w:styleId="Grigliatabella">
    <w:name w:val="Table Grid"/>
    <w:basedOn w:val="Tabellanormale"/>
    <w:uiPriority w:val="39"/>
    <w:rsid w:val="00F6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Tiziana Falcone</cp:lastModifiedBy>
  <cp:revision>4</cp:revision>
  <dcterms:created xsi:type="dcterms:W3CDTF">2018-01-19T08:49:00Z</dcterms:created>
  <dcterms:modified xsi:type="dcterms:W3CDTF">2018-10-03T07:38:00Z</dcterms:modified>
</cp:coreProperties>
</file>